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МИНИСТЕРСТВО НАУКИ И ВЫСШЕГО ОБРАЗОВАНИЯ РОССИЙСКОЙ ФЕДЕРАЦИИ</w:t>
      </w:r>
    </w:p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ФЕДЕРАЛЬНОЕ ГОСУДАРСТВЕННОЕ БЮДЖЕТНОЕ ОБРАЗОВАТЕЛЬНОЕ</w:t>
      </w:r>
    </w:p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УЧРЕЖДЕНИЕ ВЫСШЕГО ОБРАЗОВАНИЯ</w:t>
      </w:r>
    </w:p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«УФИМСКИЙ УНИВЕРСИТЕТ НАУКИ И ТЕХНОЛОГИЙ»</w:t>
      </w:r>
    </w:p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(УУНиТ)</w:t>
      </w:r>
    </w:p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</w:p>
    <w:p w:rsidR="00AB2637" w:rsidRPr="00F67AB7" w:rsidRDefault="00AB2637" w:rsidP="00AB2637">
      <w:pPr>
        <w:ind w:left="-709" w:right="-284"/>
        <w:contextualSpacing/>
        <w:jc w:val="center"/>
        <w:rPr>
          <w:b/>
          <w:sz w:val="26"/>
          <w:szCs w:val="26"/>
        </w:rPr>
      </w:pPr>
      <w:r w:rsidRPr="00F67AB7">
        <w:rPr>
          <w:b/>
          <w:sz w:val="26"/>
          <w:szCs w:val="26"/>
        </w:rPr>
        <w:t>ПРИКАЗ</w:t>
      </w:r>
    </w:p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</w:p>
    <w:p w:rsidR="00AB2637" w:rsidRPr="007C2633" w:rsidRDefault="00AB2637" w:rsidP="00AB2637">
      <w:pPr>
        <w:ind w:right="-2"/>
        <w:contextualSpacing/>
        <w:jc w:val="center"/>
        <w:rPr>
          <w:sz w:val="26"/>
          <w:szCs w:val="26"/>
        </w:rPr>
      </w:pPr>
      <w:r w:rsidRPr="007C2633">
        <w:rPr>
          <w:sz w:val="26"/>
          <w:szCs w:val="26"/>
        </w:rPr>
        <w:t>01.0</w:t>
      </w:r>
      <w:r>
        <w:rPr>
          <w:sz w:val="26"/>
          <w:szCs w:val="26"/>
        </w:rPr>
        <w:t>7.2025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2095</w:t>
      </w:r>
    </w:p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</w:p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Уфа</w:t>
      </w:r>
    </w:p>
    <w:p w:rsidR="00AB2637" w:rsidRPr="00F67AB7" w:rsidRDefault="00AB2637" w:rsidP="00AB2637">
      <w:pPr>
        <w:ind w:left="-709" w:right="-284"/>
        <w:contextualSpacing/>
        <w:jc w:val="center"/>
        <w:rPr>
          <w:sz w:val="26"/>
          <w:szCs w:val="26"/>
        </w:rPr>
      </w:pPr>
    </w:p>
    <w:p w:rsidR="00AB2637" w:rsidRDefault="00EC1B79" w:rsidP="00AB2637">
      <w:pPr>
        <w:jc w:val="center"/>
        <w:rPr>
          <w:b/>
          <w:bCs/>
          <w:sz w:val="28"/>
          <w:szCs w:val="28"/>
        </w:rPr>
      </w:pPr>
      <w:r w:rsidRPr="006E497A">
        <w:rPr>
          <w:b/>
          <w:bCs/>
          <w:sz w:val="28"/>
          <w:szCs w:val="28"/>
        </w:rPr>
        <w:t xml:space="preserve">О </w:t>
      </w:r>
      <w:r w:rsidR="00713481" w:rsidRPr="006E497A">
        <w:rPr>
          <w:b/>
          <w:bCs/>
          <w:sz w:val="28"/>
          <w:szCs w:val="28"/>
        </w:rPr>
        <w:t xml:space="preserve">стоимости проживания </w:t>
      </w:r>
      <w:r w:rsidR="00DE7354" w:rsidRPr="006E497A">
        <w:rPr>
          <w:b/>
          <w:bCs/>
          <w:sz w:val="28"/>
          <w:szCs w:val="28"/>
        </w:rPr>
        <w:t xml:space="preserve">в летний период </w:t>
      </w:r>
      <w:r w:rsidR="00713481" w:rsidRPr="006E497A">
        <w:rPr>
          <w:b/>
          <w:bCs/>
          <w:sz w:val="28"/>
          <w:szCs w:val="28"/>
        </w:rPr>
        <w:t xml:space="preserve">в гостевых комнатах для обучающихся по очной форме обучения студенческого кампуса УУНиТ </w:t>
      </w:r>
    </w:p>
    <w:p w:rsidR="00B94FB1" w:rsidRPr="006E497A" w:rsidRDefault="00713481" w:rsidP="00AB2637">
      <w:pPr>
        <w:jc w:val="center"/>
        <w:rPr>
          <w:b/>
          <w:sz w:val="28"/>
          <w:szCs w:val="28"/>
        </w:rPr>
      </w:pPr>
      <w:r w:rsidRPr="006E497A">
        <w:rPr>
          <w:b/>
          <w:bCs/>
          <w:sz w:val="28"/>
          <w:szCs w:val="28"/>
        </w:rPr>
        <w:t>по адресу: г. Уфа, ул. Первомайская, д. 44А</w:t>
      </w:r>
    </w:p>
    <w:p w:rsidR="00A556C3" w:rsidRDefault="00A556C3" w:rsidP="00AB2637">
      <w:pPr>
        <w:ind w:firstLine="708"/>
        <w:jc w:val="both"/>
      </w:pPr>
    </w:p>
    <w:p w:rsidR="004B0DD6" w:rsidRDefault="004B0DD6" w:rsidP="00AB2637">
      <w:pPr>
        <w:suppressLineNumbers/>
        <w:tabs>
          <w:tab w:val="left" w:pos="993"/>
        </w:tabs>
        <w:ind w:firstLine="709"/>
        <w:jc w:val="both"/>
        <w:rPr>
          <w:color w:val="0F0F0F"/>
          <w:sz w:val="28"/>
          <w:szCs w:val="28"/>
          <w:lang w:eastAsia="en-US"/>
        </w:rPr>
      </w:pPr>
      <w:r w:rsidRPr="004B0DD6">
        <w:rPr>
          <w:color w:val="0F0F0F"/>
          <w:sz w:val="28"/>
          <w:szCs w:val="28"/>
          <w:lang w:eastAsia="en-US"/>
        </w:rPr>
        <w:t>В целях эффективного использования помещений, поддержания чистоты и порядка</w:t>
      </w:r>
      <w:r>
        <w:rPr>
          <w:color w:val="0F0F0F"/>
          <w:sz w:val="28"/>
          <w:szCs w:val="28"/>
          <w:lang w:eastAsia="en-US"/>
        </w:rPr>
        <w:t>,</w:t>
      </w:r>
      <w:r w:rsidRPr="004B0DD6">
        <w:rPr>
          <w:color w:val="0F0F0F"/>
          <w:sz w:val="28"/>
          <w:szCs w:val="28"/>
          <w:lang w:eastAsia="en-US"/>
        </w:rPr>
        <w:t xml:space="preserve"> на основании Постановления Правительства Российской Федерации</w:t>
      </w:r>
      <w:r>
        <w:rPr>
          <w:color w:val="0F0F0F"/>
          <w:sz w:val="28"/>
          <w:szCs w:val="28"/>
          <w:lang w:eastAsia="en-US"/>
        </w:rPr>
        <w:t xml:space="preserve"> </w:t>
      </w:r>
      <w:r w:rsidRPr="004B0DD6">
        <w:rPr>
          <w:color w:val="0F0F0F"/>
          <w:sz w:val="28"/>
          <w:szCs w:val="28"/>
          <w:lang w:eastAsia="en-US"/>
        </w:rPr>
        <w:t>от 14.11.2014 №1190 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AB2637">
        <w:rPr>
          <w:color w:val="0F0F0F"/>
          <w:sz w:val="28"/>
          <w:szCs w:val="28"/>
          <w:lang w:eastAsia="en-US"/>
        </w:rPr>
        <w:t>,</w:t>
      </w:r>
      <w:r w:rsidRPr="004B0DD6">
        <w:rPr>
          <w:color w:val="0F0F0F"/>
          <w:sz w:val="28"/>
          <w:szCs w:val="28"/>
          <w:lang w:eastAsia="en-US"/>
        </w:rPr>
        <w:t xml:space="preserve"> п р и к а з ы в а ю:</w:t>
      </w:r>
    </w:p>
    <w:p w:rsidR="008C5680" w:rsidRDefault="00EC1B79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C1B79">
        <w:rPr>
          <w:bCs/>
          <w:sz w:val="28"/>
          <w:szCs w:val="28"/>
        </w:rPr>
        <w:t>1.</w:t>
      </w:r>
      <w:r w:rsidRPr="00EC1B79">
        <w:rPr>
          <w:bCs/>
          <w:sz w:val="28"/>
          <w:szCs w:val="28"/>
        </w:rPr>
        <w:tab/>
        <w:t xml:space="preserve">Установить </w:t>
      </w:r>
      <w:r w:rsidR="00AE108F">
        <w:rPr>
          <w:bCs/>
          <w:sz w:val="28"/>
          <w:szCs w:val="28"/>
        </w:rPr>
        <w:t xml:space="preserve">с </w:t>
      </w:r>
      <w:r w:rsidR="00E96852">
        <w:rPr>
          <w:bCs/>
          <w:sz w:val="28"/>
          <w:szCs w:val="28"/>
        </w:rPr>
        <w:t>1 сентября</w:t>
      </w:r>
      <w:r w:rsidR="00AE108F" w:rsidRPr="00EC1B79">
        <w:rPr>
          <w:bCs/>
          <w:sz w:val="28"/>
          <w:szCs w:val="28"/>
        </w:rPr>
        <w:t xml:space="preserve"> 202</w:t>
      </w:r>
      <w:r w:rsidR="006E497A">
        <w:rPr>
          <w:bCs/>
          <w:sz w:val="28"/>
          <w:szCs w:val="28"/>
        </w:rPr>
        <w:t>5</w:t>
      </w:r>
      <w:r w:rsidR="00AE108F" w:rsidRPr="00EC1B79">
        <w:rPr>
          <w:bCs/>
          <w:sz w:val="28"/>
          <w:szCs w:val="28"/>
        </w:rPr>
        <w:t xml:space="preserve"> г</w:t>
      </w:r>
      <w:r w:rsidR="00AE108F">
        <w:rPr>
          <w:bCs/>
          <w:sz w:val="28"/>
          <w:szCs w:val="28"/>
        </w:rPr>
        <w:t>ода</w:t>
      </w:r>
      <w:r w:rsidR="00AE108F" w:rsidRPr="00EC1B79">
        <w:rPr>
          <w:bCs/>
          <w:sz w:val="28"/>
          <w:szCs w:val="28"/>
        </w:rPr>
        <w:t xml:space="preserve"> </w:t>
      </w:r>
      <w:r w:rsidR="00123C4D">
        <w:rPr>
          <w:bCs/>
          <w:sz w:val="28"/>
          <w:szCs w:val="28"/>
        </w:rPr>
        <w:t>стоимость проживания в гостевых комнатах для обучающихся по очной форме обучения в соответствии с Приложением № 1 к настоящему приказу</w:t>
      </w:r>
      <w:r w:rsidR="008C5680" w:rsidRPr="00EC1B79">
        <w:rPr>
          <w:bCs/>
          <w:sz w:val="28"/>
          <w:szCs w:val="28"/>
        </w:rPr>
        <w:t>.</w:t>
      </w:r>
    </w:p>
    <w:p w:rsidR="00EC1B79" w:rsidRPr="00EC1B79" w:rsidRDefault="00581DC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EC1B79" w:rsidRPr="00EC1B79">
        <w:rPr>
          <w:bCs/>
          <w:sz w:val="28"/>
          <w:szCs w:val="28"/>
        </w:rPr>
        <w:t>.</w:t>
      </w:r>
      <w:r w:rsidR="00EC1B79" w:rsidRPr="00EC1B79">
        <w:rPr>
          <w:bCs/>
          <w:sz w:val="28"/>
          <w:szCs w:val="28"/>
        </w:rPr>
        <w:tab/>
        <w:t xml:space="preserve">Оплату проживания в </w:t>
      </w:r>
      <w:r w:rsidR="00FB68BD">
        <w:rPr>
          <w:bCs/>
          <w:sz w:val="28"/>
          <w:szCs w:val="28"/>
        </w:rPr>
        <w:t>гостевых комнатах</w:t>
      </w:r>
      <w:r w:rsidR="00EC1B79" w:rsidRPr="00EC1B79">
        <w:rPr>
          <w:bCs/>
          <w:sz w:val="28"/>
          <w:szCs w:val="28"/>
        </w:rPr>
        <w:t xml:space="preserve"> про</w:t>
      </w:r>
      <w:bookmarkStart w:id="0" w:name="_GoBack"/>
      <w:bookmarkEnd w:id="0"/>
      <w:r w:rsidR="00EC1B79" w:rsidRPr="00EC1B79">
        <w:rPr>
          <w:bCs/>
          <w:sz w:val="28"/>
          <w:szCs w:val="28"/>
        </w:rPr>
        <w:t>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222ADD" w:rsidRDefault="00222AD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EC1B79">
        <w:rPr>
          <w:bCs/>
          <w:sz w:val="28"/>
          <w:szCs w:val="28"/>
        </w:rPr>
        <w:t>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</w:t>
      </w:r>
      <w:r>
        <w:rPr>
          <w:bCs/>
          <w:sz w:val="28"/>
          <w:szCs w:val="28"/>
        </w:rPr>
        <w:t>:</w:t>
      </w:r>
    </w:p>
    <w:p w:rsidR="00222ADD" w:rsidRDefault="00222AD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222ADD" w:rsidRDefault="00222AD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студентов, являющихся детьми-инвалидами, инвалидами </w:t>
      </w:r>
      <w:r>
        <w:rPr>
          <w:bCs/>
          <w:sz w:val="28"/>
          <w:szCs w:val="28"/>
          <w:lang w:val="en-US"/>
        </w:rPr>
        <w:t>I</w:t>
      </w:r>
      <w:r w:rsidRPr="00F86B4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 </w:t>
      </w:r>
      <w:r>
        <w:rPr>
          <w:bCs/>
          <w:sz w:val="28"/>
          <w:szCs w:val="28"/>
          <w:lang w:val="en-US"/>
        </w:rPr>
        <w:t>II</w:t>
      </w:r>
      <w:r>
        <w:rPr>
          <w:bCs/>
          <w:sz w:val="28"/>
          <w:szCs w:val="28"/>
        </w:rPr>
        <w:t xml:space="preserve"> групп, инвалидами с детства;</w:t>
      </w:r>
    </w:p>
    <w:p w:rsidR="00222ADD" w:rsidRDefault="00222AD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AB2637" w:rsidRDefault="00AB2637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AB2637" w:rsidRDefault="00AB2637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AB2637" w:rsidRDefault="00AB2637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AB2637" w:rsidRDefault="00AB2637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AB2637" w:rsidRDefault="00AB2637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222ADD" w:rsidRDefault="00222AD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83C75">
        <w:rPr>
          <w:bCs/>
          <w:sz w:val="28"/>
          <w:szCs w:val="28"/>
        </w:rPr>
        <w:t>лении подтверждающих документов;</w:t>
      </w:r>
    </w:p>
    <w:p w:rsidR="00583C75" w:rsidRDefault="00583C75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222ADD" w:rsidRDefault="00222AD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EC1B79">
        <w:rPr>
          <w:bCs/>
          <w:sz w:val="28"/>
          <w:szCs w:val="28"/>
        </w:rPr>
        <w:t>Освободить от взимания платы за проживание в общежитиях в части платы</w:t>
      </w:r>
      <w:r>
        <w:rPr>
          <w:bCs/>
          <w:sz w:val="28"/>
          <w:szCs w:val="28"/>
        </w:rPr>
        <w:t xml:space="preserve"> </w:t>
      </w:r>
      <w:r w:rsidRPr="00EC1B79">
        <w:rPr>
          <w:bCs/>
          <w:sz w:val="28"/>
          <w:szCs w:val="28"/>
        </w:rPr>
        <w:t>за пользование жилым помещением (плата за наем)</w:t>
      </w:r>
      <w:r>
        <w:rPr>
          <w:bCs/>
          <w:sz w:val="28"/>
          <w:szCs w:val="28"/>
        </w:rPr>
        <w:t>, Приложение № 2:</w:t>
      </w:r>
    </w:p>
    <w:p w:rsidR="00222ADD" w:rsidRDefault="00222AD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222ADD" w:rsidRDefault="00222AD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222ADD" w:rsidRDefault="00222AD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Default="00581DCD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EC1B79" w:rsidRPr="00EC1B79">
        <w:rPr>
          <w:bCs/>
          <w:sz w:val="28"/>
          <w:szCs w:val="28"/>
        </w:rPr>
        <w:t>.</w:t>
      </w:r>
      <w:r w:rsidR="00EC1B79" w:rsidRPr="00EC1B79">
        <w:rPr>
          <w:bCs/>
          <w:sz w:val="28"/>
          <w:szCs w:val="28"/>
        </w:rPr>
        <w:tab/>
      </w:r>
      <w:r w:rsidR="00C43BE1">
        <w:rPr>
          <w:bCs/>
          <w:sz w:val="28"/>
          <w:szCs w:val="28"/>
        </w:rPr>
        <w:t>У</w:t>
      </w:r>
      <w:r w:rsidR="00C43BE1" w:rsidRPr="00C43BE1">
        <w:rPr>
          <w:bCs/>
          <w:sz w:val="28"/>
          <w:szCs w:val="28"/>
        </w:rPr>
        <w:t>правлени</w:t>
      </w:r>
      <w:r w:rsidR="00C43BE1">
        <w:rPr>
          <w:bCs/>
          <w:sz w:val="28"/>
          <w:szCs w:val="28"/>
        </w:rPr>
        <w:t>ю</w:t>
      </w:r>
      <w:r w:rsidR="00C43BE1" w:rsidRPr="00C43BE1">
        <w:rPr>
          <w:bCs/>
          <w:sz w:val="28"/>
          <w:szCs w:val="28"/>
        </w:rPr>
        <w:t xml:space="preserve"> по социальной работе</w:t>
      </w:r>
      <w:r w:rsidR="00C43BE1">
        <w:rPr>
          <w:bCs/>
          <w:sz w:val="28"/>
          <w:szCs w:val="28"/>
        </w:rPr>
        <w:t xml:space="preserve"> организовать заселение студентов.</w:t>
      </w:r>
    </w:p>
    <w:p w:rsidR="00CB5B17" w:rsidRDefault="00CB5B17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</w:t>
      </w:r>
      <w:r>
        <w:rPr>
          <w:bCs/>
          <w:sz w:val="28"/>
          <w:szCs w:val="28"/>
        </w:rPr>
        <w:tab/>
      </w:r>
      <w:r w:rsidR="006E497A" w:rsidRPr="00C523A9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9414EF" w:rsidRDefault="006E497A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9414EF">
        <w:rPr>
          <w:bCs/>
          <w:sz w:val="28"/>
          <w:szCs w:val="28"/>
        </w:rPr>
        <w:t>.</w:t>
      </w:r>
      <w:r w:rsidR="009414EF">
        <w:rPr>
          <w:bCs/>
          <w:sz w:val="28"/>
          <w:szCs w:val="28"/>
        </w:rPr>
        <w:tab/>
        <w:t>Признать утратившим силу с 0</w:t>
      </w:r>
      <w:r>
        <w:rPr>
          <w:bCs/>
          <w:sz w:val="28"/>
          <w:szCs w:val="28"/>
        </w:rPr>
        <w:t>1.09.2025 приказ от 17.06.2025 № 1962</w:t>
      </w:r>
      <w:r w:rsidR="009414EF">
        <w:rPr>
          <w:bCs/>
          <w:sz w:val="28"/>
          <w:szCs w:val="28"/>
        </w:rPr>
        <w:t xml:space="preserve"> «</w:t>
      </w:r>
      <w:r w:rsidR="009414EF" w:rsidRPr="00EC1B79">
        <w:rPr>
          <w:bCs/>
          <w:sz w:val="28"/>
          <w:szCs w:val="28"/>
        </w:rPr>
        <w:t xml:space="preserve">О </w:t>
      </w:r>
      <w:r w:rsidR="009414EF">
        <w:rPr>
          <w:bCs/>
          <w:sz w:val="28"/>
          <w:szCs w:val="28"/>
        </w:rPr>
        <w:t xml:space="preserve">стоимости проживания в летний период в гостевых комнатах для обучающихся по очной форме обучения студенческого кампуса УУНиТ по адресу: г. Уфа, </w:t>
      </w:r>
      <w:r w:rsidR="00AB2637">
        <w:rPr>
          <w:bCs/>
          <w:sz w:val="28"/>
          <w:szCs w:val="28"/>
        </w:rPr>
        <w:br/>
      </w:r>
      <w:r w:rsidR="009414EF">
        <w:rPr>
          <w:bCs/>
          <w:sz w:val="28"/>
          <w:szCs w:val="28"/>
        </w:rPr>
        <w:t>ул. Первомайская, д. 44А».</w:t>
      </w:r>
    </w:p>
    <w:p w:rsidR="00CB5B17" w:rsidRDefault="006E497A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8.</w:t>
      </w:r>
      <w:r>
        <w:rPr>
          <w:bCs/>
          <w:sz w:val="28"/>
          <w:szCs w:val="28"/>
        </w:rPr>
        <w:tab/>
        <w:t xml:space="preserve">Общему отделу </w:t>
      </w:r>
      <w:r w:rsidR="00CB5B17">
        <w:rPr>
          <w:bCs/>
          <w:sz w:val="28"/>
          <w:szCs w:val="28"/>
        </w:rPr>
        <w:t>обеспечить рассылку настоящего приказа в ФЭУ, ЦБ, управление по социальной работе, студенческий городок №1, студенческий городок №</w:t>
      </w:r>
      <w:r w:rsidR="00AB2637">
        <w:rPr>
          <w:bCs/>
          <w:sz w:val="28"/>
          <w:szCs w:val="28"/>
        </w:rPr>
        <w:t xml:space="preserve"> </w:t>
      </w:r>
      <w:r w:rsidR="00CB5B17">
        <w:rPr>
          <w:bCs/>
          <w:sz w:val="28"/>
          <w:szCs w:val="28"/>
        </w:rPr>
        <w:t>2, управление образовательной деятельности, управление цифровой трансформации.</w:t>
      </w:r>
    </w:p>
    <w:p w:rsidR="00CB5B17" w:rsidRDefault="006E497A" w:rsidP="00AB2637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CB5B17">
        <w:rPr>
          <w:bCs/>
          <w:sz w:val="28"/>
          <w:szCs w:val="28"/>
        </w:rPr>
        <w:t>.</w:t>
      </w:r>
      <w:r w:rsidR="00CB5B17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CB5B17">
        <w:rPr>
          <w:sz w:val="28"/>
          <w:szCs w:val="28"/>
        </w:rPr>
        <w:t>и воспитательной работе Солодовника В.Н.</w:t>
      </w:r>
    </w:p>
    <w:p w:rsidR="00341AD5" w:rsidRDefault="00341AD5" w:rsidP="00AB2637">
      <w:pPr>
        <w:suppressLineNumbers/>
        <w:rPr>
          <w:bCs/>
          <w:sz w:val="28"/>
          <w:szCs w:val="28"/>
        </w:rPr>
      </w:pPr>
    </w:p>
    <w:p w:rsidR="00AB2637" w:rsidRDefault="00AB2637" w:rsidP="00AB2637">
      <w:pPr>
        <w:suppressLineNumbers/>
        <w:rPr>
          <w:bCs/>
          <w:sz w:val="28"/>
          <w:szCs w:val="28"/>
        </w:rPr>
      </w:pPr>
    </w:p>
    <w:p w:rsidR="009414EF" w:rsidRDefault="009414EF" w:rsidP="00AB2637">
      <w:pPr>
        <w:suppressLineNumbers/>
        <w:rPr>
          <w:bCs/>
          <w:sz w:val="28"/>
          <w:szCs w:val="28"/>
        </w:rPr>
      </w:pPr>
    </w:p>
    <w:p w:rsidR="00B461CE" w:rsidRPr="00583C75" w:rsidRDefault="006048B8" w:rsidP="00AB2637">
      <w:pPr>
        <w:suppressLineNumbers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1615B4" w:rsidRPr="00EC1B79">
        <w:rPr>
          <w:bCs/>
          <w:sz w:val="28"/>
          <w:szCs w:val="28"/>
        </w:rPr>
        <w:t>ектор</w:t>
      </w:r>
      <w:r w:rsidR="00785246" w:rsidRPr="00EC1B79">
        <w:rPr>
          <w:bCs/>
          <w:sz w:val="28"/>
          <w:szCs w:val="28"/>
        </w:rPr>
        <w:tab/>
      </w:r>
      <w:r w:rsidR="00583C75">
        <w:rPr>
          <w:bCs/>
          <w:sz w:val="28"/>
          <w:szCs w:val="28"/>
        </w:rPr>
        <w:tab/>
      </w:r>
      <w:r w:rsidR="00583C75">
        <w:rPr>
          <w:bCs/>
          <w:sz w:val="28"/>
          <w:szCs w:val="28"/>
        </w:rPr>
        <w:tab/>
      </w:r>
      <w:r w:rsidR="00583C75">
        <w:rPr>
          <w:bCs/>
          <w:sz w:val="28"/>
          <w:szCs w:val="28"/>
        </w:rPr>
        <w:tab/>
      </w:r>
      <w:r w:rsidR="00583C75">
        <w:rPr>
          <w:bCs/>
          <w:sz w:val="28"/>
          <w:szCs w:val="28"/>
        </w:rPr>
        <w:tab/>
      </w:r>
      <w:r w:rsidR="00583C75">
        <w:rPr>
          <w:bCs/>
          <w:sz w:val="28"/>
          <w:szCs w:val="28"/>
        </w:rPr>
        <w:tab/>
      </w:r>
      <w:r w:rsidR="00583C75">
        <w:rPr>
          <w:bCs/>
          <w:sz w:val="28"/>
          <w:szCs w:val="28"/>
        </w:rPr>
        <w:tab/>
      </w:r>
      <w:r w:rsidR="00AB2637">
        <w:rPr>
          <w:bCs/>
          <w:sz w:val="28"/>
          <w:szCs w:val="28"/>
        </w:rPr>
        <w:tab/>
      </w:r>
      <w:r w:rsidR="00AB2637">
        <w:rPr>
          <w:bCs/>
          <w:sz w:val="28"/>
          <w:szCs w:val="28"/>
        </w:rPr>
        <w:tab/>
      </w:r>
      <w:r w:rsidR="00AB2637">
        <w:rPr>
          <w:bCs/>
          <w:sz w:val="28"/>
          <w:szCs w:val="28"/>
        </w:rPr>
        <w:tab/>
      </w:r>
      <w:r w:rsidR="00583C75">
        <w:rPr>
          <w:bCs/>
          <w:sz w:val="28"/>
          <w:szCs w:val="28"/>
        </w:rPr>
        <w:t>В.П. Захаров</w:t>
      </w:r>
    </w:p>
    <w:p w:rsidR="00AB2637" w:rsidRDefault="00AB263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B2637" w:rsidRPr="00F67AB7" w:rsidRDefault="00AB2637" w:rsidP="00AB2637">
      <w:pPr>
        <w:ind w:firstLine="5103"/>
        <w:contextualSpacing/>
        <w:jc w:val="right"/>
      </w:pPr>
      <w:r w:rsidRPr="00F67AB7">
        <w:lastRenderedPageBreak/>
        <w:t>Приложение № 1 к приказу</w:t>
      </w:r>
    </w:p>
    <w:p w:rsidR="00AB2637" w:rsidRPr="00F67AB7" w:rsidRDefault="00AB2637" w:rsidP="00AB2637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95</w:t>
      </w:r>
    </w:p>
    <w:p w:rsidR="006048B8" w:rsidRDefault="006048B8" w:rsidP="00AB2637">
      <w:pPr>
        <w:rPr>
          <w:sz w:val="28"/>
          <w:szCs w:val="28"/>
        </w:rPr>
      </w:pPr>
    </w:p>
    <w:p w:rsidR="00C21284" w:rsidRDefault="00E96852" w:rsidP="00AB2637">
      <w:pPr>
        <w:jc w:val="center"/>
      </w:pPr>
      <w:r w:rsidRPr="00E96852">
        <w:t>Расчет стоимости проживания в гостевых комнатах студенче</w:t>
      </w:r>
      <w:r w:rsidR="00AB2637">
        <w:t>ского кампуса ФГБОУ ВО "УУНиТ"</w:t>
      </w:r>
      <w:r w:rsidRPr="00E96852">
        <w:t xml:space="preserve"> (г. Уфа, ул. Первомайская, д. 44А) для обучающи</w:t>
      </w:r>
      <w:r w:rsidR="006E497A">
        <w:t>хся очной формы обучения на 2025-2026</w:t>
      </w:r>
      <w:r w:rsidRPr="00E96852">
        <w:t xml:space="preserve"> учебный год</w:t>
      </w:r>
      <w:r w:rsidR="00C21284" w:rsidRPr="00C21284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5"/>
        <w:gridCol w:w="3610"/>
        <w:gridCol w:w="3839"/>
        <w:gridCol w:w="1295"/>
      </w:tblGrid>
      <w:tr w:rsidR="00E96852" w:rsidRPr="00AB2637" w:rsidTr="00AB263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852" w:rsidRPr="00AB2637" w:rsidRDefault="00E96852" w:rsidP="00AB263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B2637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852" w:rsidRPr="00AB2637" w:rsidRDefault="00E96852" w:rsidP="00AB2637">
            <w:pPr>
              <w:jc w:val="center"/>
              <w:rPr>
                <w:b/>
                <w:bCs/>
                <w:sz w:val="20"/>
                <w:szCs w:val="20"/>
              </w:rPr>
            </w:pPr>
            <w:r w:rsidRPr="00AB263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852" w:rsidRPr="00AB2637" w:rsidRDefault="00E96852" w:rsidP="00AB2637">
            <w:pPr>
              <w:jc w:val="center"/>
              <w:rPr>
                <w:b/>
                <w:bCs/>
                <w:sz w:val="20"/>
                <w:szCs w:val="20"/>
              </w:rPr>
            </w:pPr>
            <w:r w:rsidRPr="00AB2637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852" w:rsidRPr="00AB2637" w:rsidRDefault="00E96852" w:rsidP="00AB263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B2637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6E497A" w:rsidRPr="00AB2637" w:rsidTr="00AB2637">
        <w:trPr>
          <w:trHeight w:val="4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12,5*6 кв.м.*0,50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6E497A" w:rsidRPr="00AB2637" w:rsidTr="00AB2637">
        <w:trPr>
          <w:trHeight w:val="29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497A" w:rsidRPr="00AB2637" w:rsidRDefault="006E497A" w:rsidP="00AB2637">
            <w:pPr>
              <w:rPr>
                <w:i/>
                <w:iCs/>
                <w:sz w:val="20"/>
                <w:szCs w:val="20"/>
              </w:rPr>
            </w:pPr>
            <w:r w:rsidRPr="00AB263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687,60</w:t>
            </w:r>
          </w:p>
        </w:tc>
      </w:tr>
      <w:tr w:rsidR="006E497A" w:rsidRPr="00AB2637" w:rsidTr="00AB263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0,043 Гкал*6 кв.м.*3292,93 руб.Гкал*k0,5*К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208,15</w:t>
            </w:r>
          </w:p>
        </w:tc>
      </w:tr>
      <w:tr w:rsidR="006E497A" w:rsidRPr="00AB2637" w:rsidTr="00AB2637">
        <w:trPr>
          <w:trHeight w:val="49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67 кВт.ч/чел.*3,05 руб./кВт.ч.*k0,9*К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90,12</w:t>
            </w:r>
          </w:p>
        </w:tc>
      </w:tr>
      <w:tr w:rsidR="006E497A" w:rsidRPr="00AB2637" w:rsidTr="00AB2637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284,54</w:t>
            </w:r>
          </w:p>
        </w:tc>
      </w:tr>
      <w:tr w:rsidR="006E497A" w:rsidRPr="00AB2637" w:rsidTr="00AB2637">
        <w:trPr>
          <w:trHeight w:val="54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3,009 куб.м/чел.*39,86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58,77</w:t>
            </w:r>
          </w:p>
        </w:tc>
      </w:tr>
      <w:tr w:rsidR="006E497A" w:rsidRPr="00AB2637" w:rsidTr="00AB2637">
        <w:trPr>
          <w:trHeight w:val="50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36,58</w:t>
            </w:r>
          </w:p>
        </w:tc>
      </w:tr>
      <w:tr w:rsidR="006E497A" w:rsidRPr="00AB2637" w:rsidTr="00AB2637">
        <w:trPr>
          <w:trHeight w:val="5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1,873  куб.м/чел.*0,0626 Гкал*3292,93 руб.Гкал*К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189,19</w:t>
            </w:r>
          </w:p>
        </w:tc>
      </w:tr>
      <w:tr w:rsidR="006E497A" w:rsidRPr="00AB2637" w:rsidTr="00AB263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104,80</w:t>
            </w:r>
          </w:p>
        </w:tc>
      </w:tr>
      <w:tr w:rsidR="006E497A" w:rsidRPr="00AB2637" w:rsidTr="00AB2637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0,49</w:t>
            </w:r>
          </w:p>
        </w:tc>
      </w:tr>
      <w:tr w:rsidR="006E497A" w:rsidRPr="00AB2637" w:rsidTr="00AB2637">
        <w:trPr>
          <w:trHeight w:val="17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497A" w:rsidRPr="00AB2637" w:rsidRDefault="006E497A" w:rsidP="00AB2637">
            <w:pPr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725,10</w:t>
            </w:r>
          </w:p>
        </w:tc>
      </w:tr>
      <w:tr w:rsidR="006E497A" w:rsidRPr="00AB2637" w:rsidTr="00AB2637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497A" w:rsidRPr="00AB2637" w:rsidRDefault="006E497A" w:rsidP="00AB2637">
            <w:pPr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870,13</w:t>
            </w:r>
          </w:p>
        </w:tc>
      </w:tr>
    </w:tbl>
    <w:p w:rsidR="00C21284" w:rsidRDefault="00C21284" w:rsidP="00AB2637">
      <w:pPr>
        <w:jc w:val="center"/>
      </w:pPr>
    </w:p>
    <w:p w:rsidR="00AB2637" w:rsidRPr="00F67AB7" w:rsidRDefault="00AB2637" w:rsidP="00AB2637">
      <w:pPr>
        <w:ind w:firstLine="5103"/>
        <w:contextualSpacing/>
        <w:jc w:val="right"/>
      </w:pPr>
      <w:r w:rsidRPr="00F67AB7">
        <w:t>Приложение № 1 к приказу</w:t>
      </w:r>
    </w:p>
    <w:p w:rsidR="00AB2637" w:rsidRPr="00F67AB7" w:rsidRDefault="00AB2637" w:rsidP="00AB2637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95</w:t>
      </w:r>
    </w:p>
    <w:p w:rsidR="00884680" w:rsidRDefault="00884680" w:rsidP="00AB2637">
      <w:pPr>
        <w:jc w:val="center"/>
      </w:pPr>
    </w:p>
    <w:p w:rsidR="00884680" w:rsidRDefault="00E96852" w:rsidP="00AB2637">
      <w:pPr>
        <w:jc w:val="center"/>
      </w:pPr>
      <w:r w:rsidRPr="00E96852">
        <w:t>Расчет стоимости проживания в гостевых комнатах студенческого кампуса ФГБОУ ВО "УУНиТ" (г. Уфа, ул. Первомайская, д. 44А) для обучающи</w:t>
      </w:r>
      <w:r w:rsidR="006E497A">
        <w:t>хся очной формы обучения на 2025-2026</w:t>
      </w:r>
      <w:r w:rsidRPr="00E96852">
        <w:t xml:space="preserve"> учебный год</w:t>
      </w:r>
      <w:r w:rsidR="00BD6416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3"/>
        <w:gridCol w:w="3437"/>
        <w:gridCol w:w="3914"/>
        <w:gridCol w:w="1405"/>
      </w:tblGrid>
      <w:tr w:rsidR="00E96852" w:rsidRPr="00AB2637" w:rsidTr="00AB263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852" w:rsidRPr="00AB2637" w:rsidRDefault="00E96852" w:rsidP="00AB263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B2637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852" w:rsidRPr="00AB2637" w:rsidRDefault="00E96852" w:rsidP="00AB2637">
            <w:pPr>
              <w:jc w:val="center"/>
              <w:rPr>
                <w:b/>
                <w:bCs/>
                <w:sz w:val="20"/>
                <w:szCs w:val="20"/>
              </w:rPr>
            </w:pPr>
            <w:r w:rsidRPr="00AB263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852" w:rsidRPr="00AB2637" w:rsidRDefault="00E96852" w:rsidP="00AB2637">
            <w:pPr>
              <w:jc w:val="center"/>
              <w:rPr>
                <w:b/>
                <w:bCs/>
                <w:sz w:val="20"/>
                <w:szCs w:val="20"/>
              </w:rPr>
            </w:pPr>
            <w:r w:rsidRPr="00AB2637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852" w:rsidRPr="00AB2637" w:rsidRDefault="00E96852" w:rsidP="00AB263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B2637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6E497A" w:rsidRPr="00AB2637" w:rsidTr="00AB2637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497A" w:rsidRPr="00AB2637" w:rsidRDefault="006E497A" w:rsidP="00AB2637">
            <w:pPr>
              <w:rPr>
                <w:i/>
                <w:iCs/>
                <w:sz w:val="20"/>
                <w:szCs w:val="20"/>
              </w:rPr>
            </w:pPr>
            <w:r w:rsidRPr="00AB263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701,64</w:t>
            </w:r>
          </w:p>
        </w:tc>
      </w:tr>
      <w:tr w:rsidR="006E497A" w:rsidRPr="00AB2637" w:rsidTr="00AB263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0,043 Гкал*6 кв.м.*3292,93 руб.Гкал*k0,5*К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212,39</w:t>
            </w:r>
          </w:p>
        </w:tc>
      </w:tr>
      <w:tr w:rsidR="006E497A" w:rsidRPr="00AB2637" w:rsidTr="00AB2637">
        <w:trPr>
          <w:trHeight w:val="57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67 кВт.ч/чел.*3,05 руб./кВт.ч.*k0,9*К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91,96</w:t>
            </w:r>
          </w:p>
        </w:tc>
      </w:tr>
      <w:tr w:rsidR="006E497A" w:rsidRPr="00AB2637" w:rsidTr="00AB2637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290,35</w:t>
            </w:r>
          </w:p>
        </w:tc>
      </w:tr>
      <w:tr w:rsidR="006E497A" w:rsidRPr="00AB2637" w:rsidTr="00AB2637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3,009 куб.м/чел.*39,86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59,97</w:t>
            </w:r>
          </w:p>
        </w:tc>
      </w:tr>
      <w:tr w:rsidR="006E497A" w:rsidRPr="00AB2637" w:rsidTr="00AB2637">
        <w:trPr>
          <w:trHeight w:val="5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1,873 куб.м/чел.*39,86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37,33</w:t>
            </w:r>
          </w:p>
        </w:tc>
      </w:tr>
      <w:tr w:rsidR="006E497A" w:rsidRPr="00AB2637" w:rsidTr="00AB2637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1,873  куб.м/чел.*0,0626 Гкал*3292,93 руб.Гкал*К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193,05</w:t>
            </w:r>
          </w:p>
        </w:tc>
      </w:tr>
      <w:tr w:rsidR="006E497A" w:rsidRPr="00AB2637" w:rsidTr="00AB2637">
        <w:trPr>
          <w:trHeight w:val="42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4,882 куб.м/чел.*43,81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106,94</w:t>
            </w:r>
          </w:p>
        </w:tc>
      </w:tr>
      <w:tr w:rsidR="006E497A" w:rsidRPr="00AB2637" w:rsidTr="00AB2637">
        <w:trPr>
          <w:trHeight w:val="14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97A" w:rsidRPr="00AB2637" w:rsidRDefault="006E497A" w:rsidP="00AB2637">
            <w:pPr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6E497A" w:rsidRPr="00AB2637" w:rsidTr="00AB2637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497A" w:rsidRPr="00AB2637" w:rsidRDefault="006E497A" w:rsidP="00AB2637">
            <w:pPr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sz w:val="20"/>
                <w:szCs w:val="20"/>
              </w:rPr>
            </w:pPr>
            <w:r w:rsidRPr="00AB2637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701,64</w:t>
            </w:r>
          </w:p>
        </w:tc>
      </w:tr>
      <w:tr w:rsidR="006E497A" w:rsidRPr="00AB2637" w:rsidTr="00AB2637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497A" w:rsidRPr="00AB2637" w:rsidRDefault="006E497A" w:rsidP="00AB2637">
            <w:pPr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97A" w:rsidRPr="00AB2637" w:rsidRDefault="006E497A" w:rsidP="00AB2637">
            <w:pPr>
              <w:jc w:val="center"/>
              <w:rPr>
                <w:color w:val="000000"/>
                <w:sz w:val="20"/>
                <w:szCs w:val="20"/>
              </w:rPr>
            </w:pPr>
            <w:r w:rsidRPr="00AB2637">
              <w:rPr>
                <w:color w:val="000000"/>
                <w:sz w:val="20"/>
                <w:szCs w:val="20"/>
              </w:rPr>
              <w:t>841,97</w:t>
            </w:r>
          </w:p>
        </w:tc>
      </w:tr>
    </w:tbl>
    <w:p w:rsidR="00BD6416" w:rsidRPr="00C21284" w:rsidRDefault="00BD6416" w:rsidP="00AB2637">
      <w:pPr>
        <w:jc w:val="center"/>
      </w:pPr>
    </w:p>
    <w:sectPr w:rsidR="00BD6416" w:rsidRPr="00C21284" w:rsidSect="00AB2637">
      <w:headerReference w:type="default" r:id="rId8"/>
      <w:pgSz w:w="11906" w:h="16838"/>
      <w:pgMar w:top="1135" w:right="849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568" w:rsidRDefault="007E5568" w:rsidP="00AB2637">
      <w:r>
        <w:separator/>
      </w:r>
    </w:p>
  </w:endnote>
  <w:endnote w:type="continuationSeparator" w:id="0">
    <w:p w:rsidR="007E5568" w:rsidRDefault="007E5568" w:rsidP="00AB2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568" w:rsidRDefault="007E5568" w:rsidP="00AB2637">
      <w:r>
        <w:separator/>
      </w:r>
    </w:p>
  </w:footnote>
  <w:footnote w:type="continuationSeparator" w:id="0">
    <w:p w:rsidR="007E5568" w:rsidRDefault="007E5568" w:rsidP="00AB2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8852444"/>
      <w:docPartObj>
        <w:docPartGallery w:val="Page Numbers (Top of Page)"/>
        <w:docPartUnique/>
      </w:docPartObj>
    </w:sdtPr>
    <w:sdtContent>
      <w:p w:rsidR="00AB2637" w:rsidRDefault="00AB2637" w:rsidP="00AB263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42DF9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23C4D"/>
    <w:rsid w:val="001459A6"/>
    <w:rsid w:val="00147C18"/>
    <w:rsid w:val="001615B4"/>
    <w:rsid w:val="001642A9"/>
    <w:rsid w:val="00170C8B"/>
    <w:rsid w:val="0017101F"/>
    <w:rsid w:val="00176471"/>
    <w:rsid w:val="001811A1"/>
    <w:rsid w:val="001929CF"/>
    <w:rsid w:val="0019464F"/>
    <w:rsid w:val="001A2EFC"/>
    <w:rsid w:val="001A649F"/>
    <w:rsid w:val="001B419C"/>
    <w:rsid w:val="001B5EC9"/>
    <w:rsid w:val="001D5D2F"/>
    <w:rsid w:val="001D6FA5"/>
    <w:rsid w:val="001E44E4"/>
    <w:rsid w:val="00202E02"/>
    <w:rsid w:val="002113ED"/>
    <w:rsid w:val="00222ADD"/>
    <w:rsid w:val="0022435F"/>
    <w:rsid w:val="00224B67"/>
    <w:rsid w:val="00232B56"/>
    <w:rsid w:val="00234459"/>
    <w:rsid w:val="00234851"/>
    <w:rsid w:val="002452A3"/>
    <w:rsid w:val="002523CC"/>
    <w:rsid w:val="00275DA4"/>
    <w:rsid w:val="00281497"/>
    <w:rsid w:val="0028162A"/>
    <w:rsid w:val="00284B74"/>
    <w:rsid w:val="00284C11"/>
    <w:rsid w:val="0028571C"/>
    <w:rsid w:val="00296944"/>
    <w:rsid w:val="002A44F1"/>
    <w:rsid w:val="002B560E"/>
    <w:rsid w:val="002B6AA8"/>
    <w:rsid w:val="002C7684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C0216"/>
    <w:rsid w:val="003C151D"/>
    <w:rsid w:val="003C38DC"/>
    <w:rsid w:val="003E12A3"/>
    <w:rsid w:val="003E3BBD"/>
    <w:rsid w:val="003E58BF"/>
    <w:rsid w:val="003E6E8A"/>
    <w:rsid w:val="003F468F"/>
    <w:rsid w:val="0040410D"/>
    <w:rsid w:val="0041000C"/>
    <w:rsid w:val="004165E0"/>
    <w:rsid w:val="00417707"/>
    <w:rsid w:val="00430DD2"/>
    <w:rsid w:val="004356F2"/>
    <w:rsid w:val="00437602"/>
    <w:rsid w:val="00442B17"/>
    <w:rsid w:val="004611B5"/>
    <w:rsid w:val="00484D23"/>
    <w:rsid w:val="00495574"/>
    <w:rsid w:val="004A41E7"/>
    <w:rsid w:val="004B0DD6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924"/>
    <w:rsid w:val="0055396F"/>
    <w:rsid w:val="00557958"/>
    <w:rsid w:val="00560228"/>
    <w:rsid w:val="00566CBB"/>
    <w:rsid w:val="00575C94"/>
    <w:rsid w:val="00581DCD"/>
    <w:rsid w:val="00583C75"/>
    <w:rsid w:val="00587E9B"/>
    <w:rsid w:val="00591808"/>
    <w:rsid w:val="00596BBE"/>
    <w:rsid w:val="005A0612"/>
    <w:rsid w:val="005A18AA"/>
    <w:rsid w:val="005B3486"/>
    <w:rsid w:val="005B37D4"/>
    <w:rsid w:val="005B3A8E"/>
    <w:rsid w:val="005C5F6F"/>
    <w:rsid w:val="005D728F"/>
    <w:rsid w:val="00600A0B"/>
    <w:rsid w:val="00602E04"/>
    <w:rsid w:val="006048B8"/>
    <w:rsid w:val="0061472B"/>
    <w:rsid w:val="00630E0B"/>
    <w:rsid w:val="006316BD"/>
    <w:rsid w:val="00635CB0"/>
    <w:rsid w:val="0063666D"/>
    <w:rsid w:val="00640126"/>
    <w:rsid w:val="00640FD8"/>
    <w:rsid w:val="00644463"/>
    <w:rsid w:val="0064640C"/>
    <w:rsid w:val="00655D9C"/>
    <w:rsid w:val="00662C06"/>
    <w:rsid w:val="00670A13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497A"/>
    <w:rsid w:val="006E7409"/>
    <w:rsid w:val="006F4CDA"/>
    <w:rsid w:val="00704B64"/>
    <w:rsid w:val="00704F6C"/>
    <w:rsid w:val="00713481"/>
    <w:rsid w:val="00723D59"/>
    <w:rsid w:val="00727954"/>
    <w:rsid w:val="0074024C"/>
    <w:rsid w:val="00740815"/>
    <w:rsid w:val="00746613"/>
    <w:rsid w:val="007504B7"/>
    <w:rsid w:val="007538C3"/>
    <w:rsid w:val="00760E05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0A6"/>
    <w:rsid w:val="007D17A6"/>
    <w:rsid w:val="007D50DC"/>
    <w:rsid w:val="007E0F15"/>
    <w:rsid w:val="007E17F1"/>
    <w:rsid w:val="007E3CD7"/>
    <w:rsid w:val="007E5568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4680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910264"/>
    <w:rsid w:val="009130F6"/>
    <w:rsid w:val="00914965"/>
    <w:rsid w:val="009414EF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4A40"/>
    <w:rsid w:val="00A556C3"/>
    <w:rsid w:val="00A662B1"/>
    <w:rsid w:val="00A868AA"/>
    <w:rsid w:val="00A92239"/>
    <w:rsid w:val="00AA5A0B"/>
    <w:rsid w:val="00AB1B6B"/>
    <w:rsid w:val="00AB23B0"/>
    <w:rsid w:val="00AB2637"/>
    <w:rsid w:val="00AB4689"/>
    <w:rsid w:val="00AC02F6"/>
    <w:rsid w:val="00AC32DF"/>
    <w:rsid w:val="00AC676A"/>
    <w:rsid w:val="00AC683E"/>
    <w:rsid w:val="00AC78B9"/>
    <w:rsid w:val="00AD4B27"/>
    <w:rsid w:val="00AE108F"/>
    <w:rsid w:val="00AE18F4"/>
    <w:rsid w:val="00AE368B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61CE"/>
    <w:rsid w:val="00B6118B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D6416"/>
    <w:rsid w:val="00BE14A6"/>
    <w:rsid w:val="00BE3BFB"/>
    <w:rsid w:val="00BF1D4C"/>
    <w:rsid w:val="00BF2F7D"/>
    <w:rsid w:val="00BF37DF"/>
    <w:rsid w:val="00C06590"/>
    <w:rsid w:val="00C13753"/>
    <w:rsid w:val="00C20D5D"/>
    <w:rsid w:val="00C21284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B5B17"/>
    <w:rsid w:val="00CD41F6"/>
    <w:rsid w:val="00CD63AE"/>
    <w:rsid w:val="00CD7057"/>
    <w:rsid w:val="00CD70E5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2257"/>
    <w:rsid w:val="00D449AF"/>
    <w:rsid w:val="00D476F5"/>
    <w:rsid w:val="00D50661"/>
    <w:rsid w:val="00D5491F"/>
    <w:rsid w:val="00D54DC8"/>
    <w:rsid w:val="00D564FE"/>
    <w:rsid w:val="00D6206F"/>
    <w:rsid w:val="00D63040"/>
    <w:rsid w:val="00D91C5E"/>
    <w:rsid w:val="00D97E0A"/>
    <w:rsid w:val="00DB2D52"/>
    <w:rsid w:val="00DB5754"/>
    <w:rsid w:val="00DC6D7B"/>
    <w:rsid w:val="00DD179A"/>
    <w:rsid w:val="00DD67FA"/>
    <w:rsid w:val="00DE0656"/>
    <w:rsid w:val="00DE3A40"/>
    <w:rsid w:val="00DE7354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6852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4544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68BD"/>
    <w:rsid w:val="00FC02E8"/>
    <w:rsid w:val="00FC04EC"/>
    <w:rsid w:val="00FC27AD"/>
    <w:rsid w:val="00FC2D28"/>
    <w:rsid w:val="00FC4C31"/>
    <w:rsid w:val="00FE0808"/>
    <w:rsid w:val="00FE46F9"/>
    <w:rsid w:val="00FE6944"/>
    <w:rsid w:val="00FE6B46"/>
    <w:rsid w:val="00FE6B61"/>
    <w:rsid w:val="00FF2E62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D6DF0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AB263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B2637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AB263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B263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B44A8-3565-443F-9749-14A482A59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2023-04-06T12:44:00Z</cp:lastPrinted>
  <dcterms:created xsi:type="dcterms:W3CDTF">2025-07-01T11:00:00Z</dcterms:created>
  <dcterms:modified xsi:type="dcterms:W3CDTF">2025-07-01T11:00:00Z</dcterms:modified>
</cp:coreProperties>
</file>